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5FDF" w14:textId="2C66E372" w:rsidR="00F32552" w:rsidRPr="00341DE2" w:rsidRDefault="00F32552" w:rsidP="00F32552">
      <w:pPr>
        <w:rPr>
          <w:rFonts w:asciiTheme="majorHAnsi" w:hAnsiTheme="majorHAnsi" w:cstheme="majorHAnsi"/>
        </w:rPr>
      </w:pPr>
      <w:r w:rsidRPr="00341DE2">
        <w:rPr>
          <w:rFonts w:asciiTheme="majorHAnsi" w:hAnsiTheme="majorHAnsi" w:cstheme="majorHAnsi"/>
        </w:rPr>
        <w:t>Meals 2.3</w:t>
      </w:r>
      <w:r w:rsidR="00F277BC" w:rsidRPr="00341DE2">
        <w:rPr>
          <w:rFonts w:asciiTheme="majorHAnsi" w:hAnsiTheme="majorHAnsi" w:cstheme="majorHAnsi"/>
        </w:rPr>
        <w:t xml:space="preserve">: </w:t>
      </w:r>
      <w:r w:rsidR="00F277BC" w:rsidRPr="00341DE2">
        <w:rPr>
          <w:rFonts w:asciiTheme="majorHAnsi" w:hAnsiTheme="majorHAnsi" w:cstheme="majorHAnsi"/>
        </w:rPr>
        <w:t>Nutrition &amp; Aging</w:t>
      </w:r>
    </w:p>
    <w:p w14:paraId="0031F59F" w14:textId="77777777" w:rsidR="00F32552" w:rsidRPr="00F32552" w:rsidRDefault="00F32552" w:rsidP="00F32552">
      <w:pPr>
        <w:rPr>
          <w:rFonts w:cstheme="minorHAnsi"/>
        </w:rPr>
      </w:pPr>
    </w:p>
    <w:p w14:paraId="085F4D7D" w14:textId="5B98FC4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Of all diseases that can affect how we </w:t>
      </w:r>
      <w:r w:rsidR="00014C15" w:rsidRPr="00F32552">
        <w:rPr>
          <w:rFonts w:cstheme="minorHAnsi"/>
        </w:rPr>
        <w:t>age;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you probably don't think of malnutrition.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But researchers say more and more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older adults are malnourished,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even though they look healthy, or can even be overweight.</w:t>
      </w:r>
    </w:p>
    <w:p w14:paraId="4B2C6C4E" w14:textId="77777777" w:rsidR="00F32552" w:rsidRPr="00F32552" w:rsidRDefault="00F32552" w:rsidP="00F32552">
      <w:pPr>
        <w:rPr>
          <w:rFonts w:cstheme="minorHAnsi"/>
        </w:rPr>
      </w:pPr>
    </w:p>
    <w:p w14:paraId="6B53F30F" w14:textId="77777777" w:rsidR="00014C15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It's not always because of poor eating habits.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As we age, our bodies simply do not process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foods and nutrients the same way.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Some functions like swallowing and digestion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change as we grow older.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And medications can affect how nutrients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are absorbed by the body.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In addition, many older adults face practical challenges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to good nutrition.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They can't get around </w:t>
      </w:r>
      <w:r w:rsidR="00014C15" w:rsidRPr="00F32552">
        <w:rPr>
          <w:rFonts w:cstheme="minorHAnsi"/>
        </w:rPr>
        <w:t>easily or</w:t>
      </w:r>
      <w:r w:rsidRPr="00F32552">
        <w:rPr>
          <w:rFonts w:cstheme="minorHAnsi"/>
        </w:rPr>
        <w:t xml:space="preserve"> can't afford health foods.</w:t>
      </w:r>
      <w:r w:rsidR="00014C15">
        <w:rPr>
          <w:rFonts w:cstheme="minorHAnsi"/>
        </w:rPr>
        <w:t xml:space="preserve"> </w:t>
      </w:r>
    </w:p>
    <w:p w14:paraId="3E43BE6C" w14:textId="77777777" w:rsidR="00014C15" w:rsidRDefault="00014C15" w:rsidP="00F32552">
      <w:pPr>
        <w:rPr>
          <w:rFonts w:cstheme="minorHAnsi"/>
        </w:rPr>
      </w:pPr>
    </w:p>
    <w:p w14:paraId="179BA576" w14:textId="6E98A45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Malnutrition, or under nutrition, is now considered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a hidden epidemic among older adults in the United States.</w:t>
      </w:r>
    </w:p>
    <w:p w14:paraId="49275F1B" w14:textId="77777777" w:rsidR="00F32552" w:rsidRPr="00F32552" w:rsidRDefault="00F32552" w:rsidP="00F32552">
      <w:pPr>
        <w:rPr>
          <w:rFonts w:cstheme="minorHAnsi"/>
        </w:rPr>
      </w:pPr>
    </w:p>
    <w:p w14:paraId="6C62AD48" w14:textId="585BBE1B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How do you know if you're malnourished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if you can't tell by looking?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Can we change our diet to improve our health as we age?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What resources are available to help older people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get access to quality foods and nutrients</w:t>
      </w:r>
      <w:r w:rsidR="00014C15">
        <w:rPr>
          <w:rFonts w:cstheme="minorHAnsi"/>
        </w:rPr>
        <w:t>?</w:t>
      </w:r>
    </w:p>
    <w:p w14:paraId="209E97E6" w14:textId="77777777" w:rsidR="00F32552" w:rsidRPr="00F32552" w:rsidRDefault="00F32552" w:rsidP="00F32552">
      <w:pPr>
        <w:rPr>
          <w:rFonts w:cstheme="minorHAnsi"/>
        </w:rPr>
      </w:pPr>
    </w:p>
    <w:p w14:paraId="0B0FAFA4" w14:textId="751A8EA4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I'm Kathy </w:t>
      </w:r>
      <w:proofErr w:type="spellStart"/>
      <w:r w:rsidRPr="00F32552">
        <w:rPr>
          <w:rFonts w:cstheme="minorHAnsi"/>
        </w:rPr>
        <w:t>Mattea</w:t>
      </w:r>
      <w:proofErr w:type="spellEnd"/>
      <w:r w:rsidRPr="00F32552">
        <w:rPr>
          <w:rFonts w:cstheme="minorHAnsi"/>
        </w:rPr>
        <w:t>.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Join m</w:t>
      </w:r>
      <w:r w:rsidR="00014C15">
        <w:rPr>
          <w:rFonts w:cstheme="minorHAnsi"/>
        </w:rPr>
        <w:t>e</w:t>
      </w:r>
      <w:r w:rsidRPr="00F32552">
        <w:rPr>
          <w:rFonts w:cstheme="minorHAnsi"/>
        </w:rPr>
        <w:t xml:space="preserve"> for this addition of Aging Matters,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as we learn how to identify who's at risk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of malnutrition, and strategies for using</w:t>
      </w:r>
      <w:r w:rsidR="00014C15">
        <w:rPr>
          <w:rFonts w:cstheme="minorHAnsi"/>
        </w:rPr>
        <w:t xml:space="preserve"> </w:t>
      </w:r>
      <w:r w:rsidRPr="00F32552">
        <w:rPr>
          <w:rFonts w:cstheme="minorHAnsi"/>
        </w:rPr>
        <w:t>food and nutrients to help with healthy aging.</w:t>
      </w:r>
    </w:p>
    <w:p w14:paraId="34443AD4" w14:textId="77777777" w:rsidR="00F32552" w:rsidRPr="00F32552" w:rsidRDefault="00F32552" w:rsidP="00F32552">
      <w:pPr>
        <w:rPr>
          <w:rFonts w:cstheme="minorHAnsi"/>
        </w:rPr>
      </w:pPr>
    </w:p>
    <w:p w14:paraId="71E0216A" w14:textId="04CDBE52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 believe in nutrition.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 try to eat balanced diets.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 have had some nutritional issues in the past,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so maybe I'm just more attuned to it than some people are.</w:t>
      </w:r>
    </w:p>
    <w:p w14:paraId="3E6ED512" w14:textId="77777777" w:rsidR="00F32552" w:rsidRPr="00F32552" w:rsidRDefault="00F32552" w:rsidP="00F32552">
      <w:pPr>
        <w:rPr>
          <w:rFonts w:cstheme="minorHAnsi"/>
        </w:rPr>
      </w:pPr>
    </w:p>
    <w:p w14:paraId="151E24DA" w14:textId="77777777" w:rsidR="001E5B5E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- [Narrator] As she nears age 70, Patti </w:t>
      </w:r>
      <w:proofErr w:type="spellStart"/>
      <w:r w:rsidRPr="00F32552">
        <w:rPr>
          <w:rFonts w:cstheme="minorHAnsi"/>
        </w:rPr>
        <w:t>Henegar</w:t>
      </w:r>
      <w:proofErr w:type="spellEnd"/>
      <w:r w:rsidRPr="00F32552">
        <w:rPr>
          <w:rFonts w:cstheme="minorHAnsi"/>
        </w:rPr>
        <w:t xml:space="preserve"> is focusing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more than ever on what she eats and drinks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as key to healthy aging.</w:t>
      </w:r>
    </w:p>
    <w:p w14:paraId="69BF8C0A" w14:textId="77777777" w:rsidR="001E5B5E" w:rsidRDefault="001E5B5E" w:rsidP="00F32552">
      <w:pPr>
        <w:rPr>
          <w:rFonts w:cstheme="minorHAnsi"/>
        </w:rPr>
      </w:pPr>
    </w:p>
    <w:p w14:paraId="77217E54" w14:textId="14670100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 would say it should be your top priority.</w:t>
      </w:r>
      <w:r w:rsidR="001E5B5E">
        <w:rPr>
          <w:rFonts w:cstheme="minorHAnsi"/>
        </w:rPr>
        <w:t xml:space="preserve"> Like the old expression, what would you do </w:t>
      </w:r>
      <w:r w:rsidRPr="00F32552">
        <w:rPr>
          <w:rFonts w:cstheme="minorHAnsi"/>
        </w:rPr>
        <w:t>to a new car but put the best fuel in it?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The body is aging, and we need to offset that,</w:t>
      </w:r>
      <w:r w:rsidR="001E5B5E">
        <w:rPr>
          <w:rFonts w:cstheme="minorHAnsi"/>
        </w:rPr>
        <w:t xml:space="preserve"> </w:t>
      </w:r>
      <w:proofErr w:type="gramStart"/>
      <w:r w:rsidRPr="00F32552">
        <w:rPr>
          <w:rFonts w:cstheme="minorHAnsi"/>
        </w:rPr>
        <w:t>if at all possible</w:t>
      </w:r>
      <w:proofErr w:type="gramEnd"/>
      <w:r w:rsidRPr="00F32552">
        <w:rPr>
          <w:rFonts w:cstheme="minorHAnsi"/>
        </w:rPr>
        <w:t>, through nutrition.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Should it be ranked as high as exercise?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That's almost comparing apples and oranges,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but it is very important because, without the fuel,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your body is not going to stay healthy.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You're not going to be able to function up to your maximum.</w:t>
      </w:r>
    </w:p>
    <w:p w14:paraId="5AF85F90" w14:textId="77777777" w:rsidR="00F32552" w:rsidRPr="00F32552" w:rsidRDefault="00F32552" w:rsidP="00F32552">
      <w:pPr>
        <w:rPr>
          <w:rFonts w:cstheme="minorHAnsi"/>
        </w:rPr>
      </w:pPr>
    </w:p>
    <w:p w14:paraId="051BCA6A" w14:textId="77777777" w:rsidR="001E5B5E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It sounds so simple, basic, that nutrition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can affect how well our bodies function as we age.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But the concept is more complex than many people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realized before the current wave of Baby Boomers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began to age and cause a spike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in nutrition-related diseases and disabilities.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The connection is redefining how health professionals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think of malnutrition.</w:t>
      </w:r>
      <w:r w:rsidR="001E5B5E">
        <w:rPr>
          <w:rFonts w:cstheme="minorHAnsi"/>
        </w:rPr>
        <w:t xml:space="preserve"> </w:t>
      </w:r>
    </w:p>
    <w:p w14:paraId="6D44EBA2" w14:textId="77777777" w:rsidR="001E5B5E" w:rsidRDefault="001E5B5E" w:rsidP="00F32552">
      <w:pPr>
        <w:rPr>
          <w:rFonts w:cstheme="minorHAnsi"/>
        </w:rPr>
      </w:pPr>
    </w:p>
    <w:p w14:paraId="51401D12" w14:textId="0D4278C3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25% of community dwelling older adults have malnutrition.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That means one out of every four older adults in our nation,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at minimum, have some form of malnutrition.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so, this is not just a problem that occurs in hospitals,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or in nursing home facilities, or in assisted living.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This is our older adults in our nation in general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that have a condition that puts them at greater risk.</w:t>
      </w:r>
    </w:p>
    <w:p w14:paraId="23A81A53" w14:textId="77777777" w:rsidR="00F32552" w:rsidRPr="00F32552" w:rsidRDefault="00F32552" w:rsidP="00F32552">
      <w:pPr>
        <w:rPr>
          <w:rFonts w:cstheme="minorHAnsi"/>
        </w:rPr>
      </w:pPr>
    </w:p>
    <w:p w14:paraId="7CE313DB" w14:textId="77777777" w:rsidR="001E5B5E" w:rsidRDefault="00F32552" w:rsidP="00F32552">
      <w:pPr>
        <w:rPr>
          <w:rFonts w:cstheme="minorHAnsi"/>
        </w:rPr>
      </w:pPr>
      <w:r w:rsidRPr="00F32552">
        <w:rPr>
          <w:rFonts w:cstheme="minorHAnsi"/>
        </w:rPr>
        <w:lastRenderedPageBreak/>
        <w:t>- [Narrator] Dr. Heidi Silver is a Vanderbilt University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professor and nutritionist who studies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malnutrition and aging health.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Most often when we think about malnutrition,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we're thinking about it occurring more often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in less developed, less resource-rich countries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where we see starvation, extreme weight loss,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extreme hunger, and chronic inadequate food intake.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But that's only one form of malnutrition,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the malnutrition we see here in the United States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takes a different form.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it's less obvious in its physical signs,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it's easily masked by other conditions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like illness or injury or inflammation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or even higher body weight.</w:t>
      </w:r>
    </w:p>
    <w:p w14:paraId="263778D5" w14:textId="77777777" w:rsidR="001E5B5E" w:rsidRDefault="001E5B5E" w:rsidP="00F32552">
      <w:pPr>
        <w:rPr>
          <w:rFonts w:cstheme="minorHAnsi"/>
        </w:rPr>
      </w:pPr>
    </w:p>
    <w:p w14:paraId="3E8BACCD" w14:textId="39234FA8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I </w:t>
      </w:r>
      <w:proofErr w:type="gramStart"/>
      <w:r w:rsidRPr="00F32552">
        <w:rPr>
          <w:rFonts w:cstheme="minorHAnsi"/>
        </w:rPr>
        <w:t>have to</w:t>
      </w:r>
      <w:proofErr w:type="gramEnd"/>
      <w:r w:rsidRPr="00F32552">
        <w:rPr>
          <w:rFonts w:cstheme="minorHAnsi"/>
        </w:rPr>
        <w:t xml:space="preserve"> tell you that you can be overweight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malnourished at the same time.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In the aging population, it requires even additional effort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to understand if that excess weight is a problem or not.</w:t>
      </w:r>
    </w:p>
    <w:p w14:paraId="0F70FD62" w14:textId="77777777" w:rsidR="00F32552" w:rsidRPr="00F32552" w:rsidRDefault="00F32552" w:rsidP="00F32552">
      <w:pPr>
        <w:rPr>
          <w:rFonts w:cstheme="minorHAnsi"/>
        </w:rPr>
      </w:pPr>
    </w:p>
    <w:p w14:paraId="3DE84E1A" w14:textId="78D2281E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- [Narrator] Dr. Nadia </w:t>
      </w:r>
      <w:proofErr w:type="spellStart"/>
      <w:r w:rsidRPr="00F32552">
        <w:rPr>
          <w:rFonts w:cstheme="minorHAnsi"/>
        </w:rPr>
        <w:t>Pietrzykowska</w:t>
      </w:r>
      <w:proofErr w:type="spellEnd"/>
      <w:r w:rsidRPr="00F32552">
        <w:rPr>
          <w:rFonts w:cstheme="minorHAnsi"/>
        </w:rPr>
        <w:t xml:space="preserve"> sees people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who are malnourished </w:t>
      </w:r>
      <w:r w:rsidR="001E5B5E" w:rsidRPr="00F32552">
        <w:rPr>
          <w:rFonts w:cstheme="minorHAnsi"/>
        </w:rPr>
        <w:t>every day</w:t>
      </w:r>
      <w:r w:rsidRPr="00F32552">
        <w:rPr>
          <w:rFonts w:cstheme="minorHAnsi"/>
        </w:rPr>
        <w:t xml:space="preserve"> in her New Jersey clinic,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as a specialist in obesity medicine.</w:t>
      </w:r>
    </w:p>
    <w:p w14:paraId="14091B5B" w14:textId="77777777" w:rsidR="00F32552" w:rsidRPr="00F32552" w:rsidRDefault="00F32552" w:rsidP="00F32552">
      <w:pPr>
        <w:rPr>
          <w:rFonts w:cstheme="minorHAnsi"/>
        </w:rPr>
      </w:pPr>
    </w:p>
    <w:p w14:paraId="541EDD50" w14:textId="7545735E" w:rsid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There is many, many reasons, and there's a lot of things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we know and a lot of things we don't know.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Genes, our genes are changing.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The environment is changing our genes.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The way we eat, society has been affecting what we're doing.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Stress, individuals work more hours, longer hours.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We travel by car, we don't walk as much,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we don't have a lot of energy expenditure.</w:t>
      </w:r>
    </w:p>
    <w:p w14:paraId="0467CD9F" w14:textId="77777777" w:rsidR="001E5B5E" w:rsidRPr="00F32552" w:rsidRDefault="001E5B5E" w:rsidP="00F32552">
      <w:pPr>
        <w:rPr>
          <w:rFonts w:cstheme="minorHAnsi"/>
        </w:rPr>
      </w:pPr>
    </w:p>
    <w:p w14:paraId="03A182CF" w14:textId="0DB9FDBB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What we eat also matters.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 lot of foods are processed.</w:t>
      </w:r>
      <w:r w:rsidR="001E5B5E">
        <w:rPr>
          <w:rFonts w:cstheme="minorHAnsi"/>
        </w:rPr>
        <w:t xml:space="preserve"> </w:t>
      </w:r>
      <w:r w:rsidR="001E5B5E" w:rsidRPr="00F32552">
        <w:rPr>
          <w:rFonts w:cstheme="minorHAnsi"/>
        </w:rPr>
        <w:t>There are</w:t>
      </w:r>
      <w:r w:rsidRPr="00F32552">
        <w:rPr>
          <w:rFonts w:cstheme="minorHAnsi"/>
        </w:rPr>
        <w:t xml:space="preserve"> areas in the United States when it's very hard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to find a store with healthy foods.</w:t>
      </w:r>
    </w:p>
    <w:p w14:paraId="6623FED0" w14:textId="77777777" w:rsidR="00F32552" w:rsidRPr="00F32552" w:rsidRDefault="00F32552" w:rsidP="00F32552">
      <w:pPr>
        <w:rPr>
          <w:rFonts w:cstheme="minorHAnsi"/>
        </w:rPr>
      </w:pPr>
    </w:p>
    <w:p w14:paraId="53D42424" w14:textId="3E32514E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Food deserts are parts of the country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without access to fresh fruits, </w:t>
      </w:r>
      <w:r w:rsidR="00DB7609" w:rsidRPr="00F32552">
        <w:rPr>
          <w:rFonts w:cstheme="minorHAnsi"/>
        </w:rPr>
        <w:t>vegetables,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other healthy foods, mainly due to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 lack of grocery stores and farmers' markets.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The USDA has mapped the nation's food deserts.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This one of Nashville-Davidson County shows low-income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urban areas that are more than a mile away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from grocery stores; rural areas that are 10 miles away;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areas where residents don't have access to cars.</w:t>
      </w:r>
    </w:p>
    <w:p w14:paraId="0C7B48E1" w14:textId="77777777" w:rsidR="00F32552" w:rsidRPr="00F32552" w:rsidRDefault="00F32552" w:rsidP="00F32552">
      <w:pPr>
        <w:rPr>
          <w:rFonts w:cstheme="minorHAnsi"/>
        </w:rPr>
      </w:pPr>
    </w:p>
    <w:p w14:paraId="785F4460" w14:textId="77777777" w:rsidR="001E5B5E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At the same these areas often have quickie marts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that sell mostly processed, sugar and fat-laden foods,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contributing to obesity and malnutrition</w:t>
      </w:r>
      <w:r w:rsidR="001E5B5E">
        <w:rPr>
          <w:rFonts w:cstheme="minorHAnsi"/>
        </w:rPr>
        <w:t xml:space="preserve">. </w:t>
      </w:r>
    </w:p>
    <w:p w14:paraId="1506566F" w14:textId="77777777" w:rsidR="001E5B5E" w:rsidRDefault="001E5B5E" w:rsidP="00F32552">
      <w:pPr>
        <w:rPr>
          <w:rFonts w:cstheme="minorHAnsi"/>
        </w:rPr>
      </w:pPr>
    </w:p>
    <w:p w14:paraId="45D2607F" w14:textId="1BA59249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Malnutrition isn't marked by low weight.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It's not marked by these normal things that we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would associate with malnutrition.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Malnutrition is not getting proper dietary requirements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met by the foods that you're eating.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 think that doctors and healthcare professionals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are going to start to encounter a lot more people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who are malnourished that don't necessarily fit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the normal definition of </w:t>
      </w:r>
      <w:r w:rsidR="001E5B5E" w:rsidRPr="00F32552">
        <w:rPr>
          <w:rFonts w:cstheme="minorHAnsi"/>
        </w:rPr>
        <w:t>malnutrition,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or the normal look of what malnutrition would look like.</w:t>
      </w:r>
    </w:p>
    <w:p w14:paraId="32CCBB29" w14:textId="77777777" w:rsidR="00F32552" w:rsidRPr="00F32552" w:rsidRDefault="00F32552" w:rsidP="00F32552">
      <w:pPr>
        <w:rPr>
          <w:rFonts w:cstheme="minorHAnsi"/>
        </w:rPr>
      </w:pPr>
    </w:p>
    <w:p w14:paraId="7334D142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[Woman] If you can have a seat right up here.</w:t>
      </w:r>
    </w:p>
    <w:p w14:paraId="4C4CC81D" w14:textId="77777777" w:rsidR="00F32552" w:rsidRPr="00F32552" w:rsidRDefault="00F32552" w:rsidP="00F32552">
      <w:pPr>
        <w:rPr>
          <w:rFonts w:cstheme="minorHAnsi"/>
        </w:rPr>
      </w:pPr>
    </w:p>
    <w:p w14:paraId="60E54BB7" w14:textId="77777777" w:rsidR="001E5B5E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Healthcare professionals often overlook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or ignore key signs of malnutrition,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in part due to lack of training, according to Dr. Silver.</w:t>
      </w:r>
      <w:r w:rsidR="001E5B5E">
        <w:rPr>
          <w:rFonts w:cstheme="minorHAnsi"/>
        </w:rPr>
        <w:t xml:space="preserve"> </w:t>
      </w:r>
    </w:p>
    <w:p w14:paraId="477C4A52" w14:textId="77777777" w:rsidR="001E5B5E" w:rsidRDefault="001E5B5E" w:rsidP="00F32552">
      <w:pPr>
        <w:rPr>
          <w:rFonts w:cstheme="minorHAnsi"/>
        </w:rPr>
      </w:pPr>
    </w:p>
    <w:p w14:paraId="2EF33576" w14:textId="56EAA853" w:rsid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lastRenderedPageBreak/>
        <w:t>I think there's just less emphasis on nutrition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as a component of medical school and nursing school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curriculums than other factors that are part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of the curriculum like pharmacology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or cardiology or endocrinology.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there has been a consensus statement recently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from the Academy of Nutrition and Dietetics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the American Society for Parenteral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Enteral Nutrition who have identified six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prominent clinical characteristics of malnutrition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in today's patient.</w:t>
      </w:r>
    </w:p>
    <w:p w14:paraId="03485511" w14:textId="08F429A6" w:rsidR="001E5B5E" w:rsidRDefault="001E5B5E" w:rsidP="00F32552">
      <w:pPr>
        <w:rPr>
          <w:rFonts w:cstheme="minorHAnsi"/>
        </w:rPr>
      </w:pPr>
    </w:p>
    <w:p w14:paraId="682FE5C4" w14:textId="04F46B6F" w:rsidR="00F32552" w:rsidRPr="00F32552" w:rsidRDefault="001E5B5E" w:rsidP="00F32552">
      <w:pPr>
        <w:rPr>
          <w:rFonts w:cstheme="minorHAnsi"/>
        </w:rPr>
      </w:pPr>
      <w:r w:rsidRPr="00F32552">
        <w:rPr>
          <w:rFonts w:cstheme="minorHAnsi"/>
        </w:rPr>
        <w:t xml:space="preserve">- [Narrator] </w:t>
      </w:r>
      <w:r>
        <w:rPr>
          <w:rFonts w:cstheme="minorHAnsi"/>
        </w:rPr>
        <w:t>Those six characteristics are: w</w:t>
      </w:r>
      <w:r w:rsidR="00F32552" w:rsidRPr="00F32552">
        <w:rPr>
          <w:rFonts w:cstheme="minorHAnsi"/>
        </w:rPr>
        <w:t>eight loss, energy intake,</w:t>
      </w:r>
      <w:r>
        <w:rPr>
          <w:rFonts w:cstheme="minorHAnsi"/>
        </w:rPr>
        <w:t xml:space="preserve"> </w:t>
      </w:r>
      <w:r w:rsidR="00F32552" w:rsidRPr="00F32552">
        <w:rPr>
          <w:rFonts w:cstheme="minorHAnsi"/>
        </w:rPr>
        <w:t>fat loss, muscle loss</w:t>
      </w:r>
      <w:r>
        <w:rPr>
          <w:rFonts w:cstheme="minorHAnsi"/>
        </w:rPr>
        <w:t xml:space="preserve">, </w:t>
      </w:r>
      <w:r w:rsidR="00F32552" w:rsidRPr="00F32552">
        <w:rPr>
          <w:rFonts w:cstheme="minorHAnsi"/>
        </w:rPr>
        <w:t>fluid accumulation, handgrip strength.</w:t>
      </w:r>
    </w:p>
    <w:p w14:paraId="108E7403" w14:textId="77777777" w:rsidR="00F32552" w:rsidRPr="00F32552" w:rsidRDefault="00F32552" w:rsidP="00F32552">
      <w:pPr>
        <w:rPr>
          <w:rFonts w:cstheme="minorHAnsi"/>
        </w:rPr>
      </w:pPr>
    </w:p>
    <w:p w14:paraId="48040090" w14:textId="7EAC87D9" w:rsidR="001E5B5E" w:rsidRDefault="00F32552" w:rsidP="00F32552">
      <w:pPr>
        <w:rPr>
          <w:rFonts w:cstheme="minorHAnsi"/>
        </w:rPr>
      </w:pPr>
      <w:r w:rsidRPr="00F32552">
        <w:rPr>
          <w:rFonts w:cstheme="minorHAnsi"/>
        </w:rPr>
        <w:t>So</w:t>
      </w:r>
      <w:r w:rsidR="001E5B5E">
        <w:rPr>
          <w:rFonts w:cstheme="minorHAnsi"/>
        </w:rPr>
        <w:t>,</w:t>
      </w:r>
      <w:r w:rsidRPr="00F32552">
        <w:rPr>
          <w:rFonts w:cstheme="minorHAnsi"/>
        </w:rPr>
        <w:t xml:space="preserve"> is that malnutrition? Or is that normal aging?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It's a fine line, isn't it?</w:t>
      </w:r>
      <w:r w:rsidR="001E5B5E">
        <w:rPr>
          <w:rFonts w:cstheme="minorHAnsi"/>
        </w:rPr>
        <w:t xml:space="preserve"> </w:t>
      </w:r>
    </w:p>
    <w:p w14:paraId="13123413" w14:textId="77777777" w:rsidR="001E5B5E" w:rsidRDefault="001E5B5E" w:rsidP="00F32552">
      <w:pPr>
        <w:rPr>
          <w:rFonts w:cstheme="minorHAnsi"/>
        </w:rPr>
      </w:pPr>
    </w:p>
    <w:p w14:paraId="6D5E936E" w14:textId="0101F78C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It's a fine line between what's normal aging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and when it becomes malnutrition,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and it's </w:t>
      </w:r>
      <w:proofErr w:type="gramStart"/>
      <w:r w:rsidRPr="00F32552">
        <w:rPr>
          <w:rFonts w:cstheme="minorHAnsi"/>
        </w:rPr>
        <w:t>really how</w:t>
      </w:r>
      <w:proofErr w:type="gramEnd"/>
      <w:r w:rsidRPr="00F32552">
        <w:rPr>
          <w:rFonts w:cstheme="minorHAnsi"/>
        </w:rPr>
        <w:t xml:space="preserve"> severe.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So</w:t>
      </w:r>
      <w:r w:rsidR="001E5B5E">
        <w:rPr>
          <w:rFonts w:cstheme="minorHAnsi"/>
        </w:rPr>
        <w:t>,</w:t>
      </w:r>
      <w:r w:rsidRPr="00F32552">
        <w:rPr>
          <w:rFonts w:cstheme="minorHAnsi"/>
        </w:rPr>
        <w:t xml:space="preserve"> one of the things we start with is your hair.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Is it coming out easily?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Is there a larger amount coming out easily?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Is it becoming brittle and breaking off?</w:t>
      </w:r>
    </w:p>
    <w:p w14:paraId="604ACACF" w14:textId="77777777" w:rsidR="00F32552" w:rsidRPr="00F32552" w:rsidRDefault="00F32552" w:rsidP="00F32552">
      <w:pPr>
        <w:rPr>
          <w:rFonts w:cstheme="minorHAnsi"/>
        </w:rPr>
      </w:pPr>
    </w:p>
    <w:p w14:paraId="5671BE27" w14:textId="0F2ADC91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At the sides of the head, the temporalis muscle,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we look at is it becoming indented,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is there a depression there, which tells us that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you might be losing muscle mass as you get older.</w:t>
      </w:r>
    </w:p>
    <w:p w14:paraId="6498AF63" w14:textId="77777777" w:rsidR="00F32552" w:rsidRPr="00F32552" w:rsidRDefault="00F32552" w:rsidP="00F32552">
      <w:pPr>
        <w:rPr>
          <w:rFonts w:cstheme="minorHAnsi"/>
        </w:rPr>
      </w:pPr>
    </w:p>
    <w:p w14:paraId="508D6545" w14:textId="27F72A88" w:rsidR="00F32552" w:rsidRPr="00F32552" w:rsidRDefault="00156C91" w:rsidP="00F32552">
      <w:pPr>
        <w:rPr>
          <w:rFonts w:cstheme="minorHAnsi"/>
        </w:rPr>
      </w:pPr>
      <w:r w:rsidRPr="00F32552">
        <w:rPr>
          <w:rFonts w:cstheme="minorHAnsi"/>
        </w:rPr>
        <w:t>So,</w:t>
      </w:r>
      <w:r w:rsidR="00F32552" w:rsidRPr="00F32552">
        <w:rPr>
          <w:rFonts w:cstheme="minorHAnsi"/>
        </w:rPr>
        <w:t xml:space="preserve"> muscle is built by eating protein, correct?</w:t>
      </w:r>
    </w:p>
    <w:p w14:paraId="5B72EF04" w14:textId="77777777" w:rsidR="00F32552" w:rsidRPr="00F32552" w:rsidRDefault="00F32552" w:rsidP="00F32552">
      <w:pPr>
        <w:rPr>
          <w:rFonts w:cstheme="minorHAnsi"/>
        </w:rPr>
      </w:pPr>
    </w:p>
    <w:p w14:paraId="334BB89E" w14:textId="43C4BE4C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Eating protein and by exercising,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particularly resistance exercising.</w:t>
      </w:r>
    </w:p>
    <w:p w14:paraId="7AF64EAD" w14:textId="77777777" w:rsidR="00F32552" w:rsidRPr="00F32552" w:rsidRDefault="00F32552" w:rsidP="00F32552">
      <w:pPr>
        <w:rPr>
          <w:rFonts w:cstheme="minorHAnsi"/>
        </w:rPr>
      </w:pPr>
    </w:p>
    <w:p w14:paraId="56353569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As in weights? As in weights.</w:t>
      </w:r>
    </w:p>
    <w:p w14:paraId="43E76261" w14:textId="77777777" w:rsidR="001E5B5E" w:rsidRDefault="001E5B5E" w:rsidP="00F32552">
      <w:pPr>
        <w:rPr>
          <w:rFonts w:cstheme="minorHAnsi"/>
        </w:rPr>
      </w:pPr>
    </w:p>
    <w:p w14:paraId="5CDD7A5B" w14:textId="484D27D5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We often see something called pitting edema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when there's malnutrition and dehydration.</w:t>
      </w:r>
    </w:p>
    <w:p w14:paraId="37ABDA70" w14:textId="77777777" w:rsidR="00F32552" w:rsidRPr="00F32552" w:rsidRDefault="00F32552" w:rsidP="00F32552">
      <w:pPr>
        <w:rPr>
          <w:rFonts w:cstheme="minorHAnsi"/>
        </w:rPr>
      </w:pPr>
    </w:p>
    <w:p w14:paraId="02F2FAC4" w14:textId="6AE8A82E" w:rsid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So</w:t>
      </w:r>
      <w:r w:rsidR="001E5B5E">
        <w:rPr>
          <w:rFonts w:cstheme="minorHAnsi"/>
        </w:rPr>
        <w:t>,</w:t>
      </w:r>
      <w:r w:rsidRPr="00F32552">
        <w:rPr>
          <w:rFonts w:cstheme="minorHAnsi"/>
        </w:rPr>
        <w:t xml:space="preserve"> if you press either on the foot or the ankle,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so we expect to see a little bit of indentation like that.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But when the indentation stays there,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that shows that there's not enough fluid and fat mass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behind there to recoil back up.</w:t>
      </w:r>
    </w:p>
    <w:p w14:paraId="7A88E2F2" w14:textId="77777777" w:rsidR="001E5B5E" w:rsidRPr="00F32552" w:rsidRDefault="001E5B5E" w:rsidP="00F32552">
      <w:pPr>
        <w:rPr>
          <w:rFonts w:cstheme="minorHAnsi"/>
        </w:rPr>
      </w:pPr>
    </w:p>
    <w:p w14:paraId="279BECB5" w14:textId="240A3586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Identifying malnutrition is important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to healthy aging- especially when it comes to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certain conditions associated with growing old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that might result from poor nutrition.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For example, falls, fractures, infections,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even minor memory loss can be linked</w:t>
      </w:r>
      <w:r w:rsidR="001E5B5E">
        <w:rPr>
          <w:rFonts w:cstheme="minorHAnsi"/>
        </w:rPr>
        <w:t xml:space="preserve"> </w:t>
      </w:r>
      <w:r w:rsidRPr="00F32552">
        <w:rPr>
          <w:rFonts w:cstheme="minorHAnsi"/>
        </w:rPr>
        <w:t>to nutrition-related issues.</w:t>
      </w:r>
    </w:p>
    <w:p w14:paraId="23D4912E" w14:textId="77777777" w:rsidR="00F32552" w:rsidRPr="00F32552" w:rsidRDefault="00F32552" w:rsidP="00F32552">
      <w:pPr>
        <w:rPr>
          <w:rFonts w:cstheme="minorHAnsi"/>
        </w:rPr>
      </w:pPr>
    </w:p>
    <w:p w14:paraId="6F2C0004" w14:textId="1A06AA31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You can also have other types of malnutrition,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for example, you can be deficient in vitamins or minerals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have a micronutrient type of malnutrition.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You can have inflammation-related malnutrition.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And </w:t>
      </w:r>
      <w:r w:rsidR="00742A11" w:rsidRPr="00F32552">
        <w:rPr>
          <w:rFonts w:cstheme="minorHAnsi"/>
        </w:rPr>
        <w:t>so,</w:t>
      </w:r>
      <w:r w:rsidRPr="00F32552">
        <w:rPr>
          <w:rFonts w:cstheme="minorHAnsi"/>
        </w:rPr>
        <w:t xml:space="preserve"> there are multiple forms, and they should be treated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differently </w:t>
      </w:r>
      <w:proofErr w:type="gramStart"/>
      <w:r w:rsidRPr="00F32552">
        <w:rPr>
          <w:rFonts w:cstheme="minorHAnsi"/>
        </w:rPr>
        <w:t>in order to</w:t>
      </w:r>
      <w:proofErr w:type="gramEnd"/>
      <w:r w:rsidRPr="00F32552">
        <w:rPr>
          <w:rFonts w:cstheme="minorHAnsi"/>
        </w:rPr>
        <w:t xml:space="preserve"> be able to resolve the problem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then promote growth and repair.</w:t>
      </w:r>
    </w:p>
    <w:p w14:paraId="20290266" w14:textId="77777777" w:rsidR="00F32552" w:rsidRPr="00F32552" w:rsidRDefault="00F32552" w:rsidP="00F32552">
      <w:pPr>
        <w:rPr>
          <w:rFonts w:cstheme="minorHAnsi"/>
        </w:rPr>
      </w:pPr>
    </w:p>
    <w:p w14:paraId="115356A5" w14:textId="7E46574B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There is often social isolation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that promotes inadequate food intake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or less enjoyment for consuming.</w:t>
      </w:r>
    </w:p>
    <w:p w14:paraId="452FC3EB" w14:textId="77777777" w:rsidR="00F32552" w:rsidRPr="00F32552" w:rsidRDefault="00F32552" w:rsidP="00F32552">
      <w:pPr>
        <w:rPr>
          <w:rFonts w:cstheme="minorHAnsi"/>
        </w:rPr>
      </w:pPr>
    </w:p>
    <w:p w14:paraId="547BEF41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lastRenderedPageBreak/>
        <w:t>- [Woman] Hey, sweetie.</w:t>
      </w:r>
    </w:p>
    <w:p w14:paraId="31966522" w14:textId="77777777" w:rsidR="00F32552" w:rsidRPr="00F32552" w:rsidRDefault="00F32552" w:rsidP="00F32552">
      <w:pPr>
        <w:rPr>
          <w:rFonts w:cstheme="minorHAnsi"/>
        </w:rPr>
      </w:pPr>
    </w:p>
    <w:p w14:paraId="71B29EFE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[Woman] Hey, Mary, where have you been?</w:t>
      </w:r>
    </w:p>
    <w:p w14:paraId="6C8A67B6" w14:textId="77777777" w:rsidR="00F32552" w:rsidRPr="00F32552" w:rsidRDefault="00F32552" w:rsidP="00F32552">
      <w:pPr>
        <w:rPr>
          <w:rFonts w:cstheme="minorHAnsi"/>
        </w:rPr>
      </w:pPr>
    </w:p>
    <w:p w14:paraId="52D4D7B0" w14:textId="0769F139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[Woman] I'm 96,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soon be 97.</w:t>
      </w:r>
    </w:p>
    <w:p w14:paraId="4A636CE7" w14:textId="77777777" w:rsidR="00F32552" w:rsidRPr="00F32552" w:rsidRDefault="00F32552" w:rsidP="00F32552">
      <w:pPr>
        <w:rPr>
          <w:rFonts w:cstheme="minorHAnsi"/>
        </w:rPr>
      </w:pPr>
    </w:p>
    <w:p w14:paraId="40D6204B" w14:textId="0D5850F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Madeline Jeans is proud of her age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that still lives in her own home, eating her own food,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even if it's not the pleasurable experience it once was.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It </w:t>
      </w:r>
      <w:proofErr w:type="gramStart"/>
      <w:r w:rsidRPr="00F32552">
        <w:rPr>
          <w:rFonts w:cstheme="minorHAnsi"/>
        </w:rPr>
        <w:t>don't</w:t>
      </w:r>
      <w:proofErr w:type="gramEnd"/>
      <w:r w:rsidRPr="00F32552">
        <w:rPr>
          <w:rFonts w:cstheme="minorHAnsi"/>
        </w:rPr>
        <w:t xml:space="preserve"> taste as good as it used to.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When you get older, everything changes.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So</w:t>
      </w:r>
      <w:r w:rsidR="00742A11">
        <w:rPr>
          <w:rFonts w:cstheme="minorHAnsi"/>
        </w:rPr>
        <w:t>,</w:t>
      </w:r>
      <w:r w:rsidRPr="00F32552">
        <w:rPr>
          <w:rFonts w:cstheme="minorHAnsi"/>
        </w:rPr>
        <w:t xml:space="preserve"> you to accept it,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be happy, be happy what you got.</w:t>
      </w:r>
    </w:p>
    <w:p w14:paraId="71A1BF2D" w14:textId="77777777" w:rsidR="00F32552" w:rsidRPr="00F32552" w:rsidRDefault="00F32552" w:rsidP="00F32552">
      <w:pPr>
        <w:rPr>
          <w:rFonts w:cstheme="minorHAnsi"/>
        </w:rPr>
      </w:pPr>
    </w:p>
    <w:p w14:paraId="68DC548F" w14:textId="36A7547D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Like many older adults, Jeans finds eating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more of a chore-due to natural changes in her aging body.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For example, the sense of taste and smell may weaken;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digestive systems may slow;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chewing and swallowing problems can develop;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mobility can make it hard to shop, cook and eat;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medications to treat certain conditions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can reduce appetite.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Despite the challenges, Jeans tries to eat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 healthy meal each day.</w:t>
      </w:r>
    </w:p>
    <w:p w14:paraId="67A4E543" w14:textId="77777777" w:rsidR="00F32552" w:rsidRPr="00F32552" w:rsidRDefault="00F32552" w:rsidP="00F32552">
      <w:pPr>
        <w:rPr>
          <w:rFonts w:cstheme="minorHAnsi"/>
        </w:rPr>
      </w:pPr>
    </w:p>
    <w:p w14:paraId="623B4676" w14:textId="277921D5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I'm a farm girl.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I know what a </w:t>
      </w:r>
      <w:proofErr w:type="gramStart"/>
      <w:r w:rsidRPr="00F32552">
        <w:rPr>
          <w:rFonts w:cstheme="minorHAnsi"/>
        </w:rPr>
        <w:t>good meals</w:t>
      </w:r>
      <w:proofErr w:type="gramEnd"/>
      <w:r w:rsidRPr="00F32552">
        <w:rPr>
          <w:rFonts w:cstheme="minorHAnsi"/>
        </w:rPr>
        <w:t xml:space="preserve"> are. (chuckles)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 feel like it's necessary.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My children tell me,</w:t>
      </w:r>
      <w:r w:rsidR="00742A11">
        <w:rPr>
          <w:rFonts w:cstheme="minorHAnsi"/>
        </w:rPr>
        <w:t xml:space="preserve"> if I don’t eat,</w:t>
      </w:r>
      <w:r w:rsidRPr="00F32552">
        <w:rPr>
          <w:rFonts w:cstheme="minorHAnsi"/>
        </w:rPr>
        <w:t xml:space="preserve"> I'll get back in the hospital.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 think I eat good but sometimes when you get old,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it </w:t>
      </w:r>
      <w:proofErr w:type="gramStart"/>
      <w:r w:rsidRPr="00F32552">
        <w:rPr>
          <w:rFonts w:cstheme="minorHAnsi"/>
        </w:rPr>
        <w:t>don't</w:t>
      </w:r>
      <w:proofErr w:type="gramEnd"/>
      <w:r w:rsidRPr="00F32552">
        <w:rPr>
          <w:rFonts w:cstheme="minorHAnsi"/>
        </w:rPr>
        <w:t xml:space="preserve"> do you no good maybe.</w:t>
      </w:r>
    </w:p>
    <w:p w14:paraId="170B11E8" w14:textId="77777777" w:rsidR="00F32552" w:rsidRPr="00F32552" w:rsidRDefault="00F32552" w:rsidP="00F32552">
      <w:pPr>
        <w:rPr>
          <w:rFonts w:cstheme="minorHAnsi"/>
        </w:rPr>
      </w:pPr>
    </w:p>
    <w:p w14:paraId="0A90B36C" w14:textId="77777777" w:rsidR="00742A11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Her observation is backed by growing evidence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that aging influences how nutrients are absorbed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by the body.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For example, Vitamin D may be low in an older person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because aging skin is less able to change sunlight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into the vitamin.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Same for vitamin B-12, which is harder for our bodies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to absorb after age 50.</w:t>
      </w:r>
      <w:r w:rsidR="00742A11">
        <w:rPr>
          <w:rFonts w:cstheme="minorHAnsi"/>
        </w:rPr>
        <w:t xml:space="preserve"> </w:t>
      </w:r>
    </w:p>
    <w:p w14:paraId="6BA23507" w14:textId="77777777" w:rsidR="00742A11" w:rsidRDefault="00742A11" w:rsidP="00F32552">
      <w:pPr>
        <w:rPr>
          <w:rFonts w:cstheme="minorHAnsi"/>
        </w:rPr>
      </w:pPr>
    </w:p>
    <w:p w14:paraId="6FC8DA7A" w14:textId="50ED8823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While dietary guidelines established by the USDA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still apply to older adults,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recommended daily caloric intake decreases with age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as the metabolism slows down.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High fiber, high protein diets become more important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as does calcium.</w:t>
      </w:r>
    </w:p>
    <w:p w14:paraId="07726AF1" w14:textId="77777777" w:rsidR="00F32552" w:rsidRPr="00F32552" w:rsidRDefault="00F32552" w:rsidP="00F32552">
      <w:pPr>
        <w:rPr>
          <w:rFonts w:cstheme="minorHAnsi"/>
        </w:rPr>
      </w:pPr>
    </w:p>
    <w:p w14:paraId="017BD48D" w14:textId="4FDAC53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The takeaway here is really that food is medicine,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the provision of food should be central to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provision of healthcare.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It should be a routine part of healthcare.</w:t>
      </w:r>
    </w:p>
    <w:p w14:paraId="0695D9AD" w14:textId="77777777" w:rsidR="00F32552" w:rsidRPr="00F32552" w:rsidRDefault="00F32552" w:rsidP="00F32552">
      <w:pPr>
        <w:rPr>
          <w:rFonts w:cstheme="minorHAnsi"/>
        </w:rPr>
      </w:pPr>
    </w:p>
    <w:p w14:paraId="43C40B13" w14:textId="77777777" w:rsidR="00742A11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Sarah Downer is with the Harvard Law School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Center for Health, Law, and Policy Innovation.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She led a study on the impact of </w:t>
      </w:r>
      <w:r w:rsidR="00742A11" w:rsidRPr="00F32552">
        <w:rPr>
          <w:rFonts w:cstheme="minorHAnsi"/>
        </w:rPr>
        <w:t>medically tailored</w:t>
      </w:r>
      <w:r w:rsidRPr="00F32552">
        <w:rPr>
          <w:rFonts w:cstheme="minorHAnsi"/>
        </w:rPr>
        <w:t xml:space="preserve"> meals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for patients with chronic diseases.</w:t>
      </w:r>
      <w:r w:rsidR="00742A11">
        <w:rPr>
          <w:rFonts w:cstheme="minorHAnsi"/>
        </w:rPr>
        <w:t xml:space="preserve"> </w:t>
      </w:r>
    </w:p>
    <w:p w14:paraId="68C7E98A" w14:textId="77777777" w:rsidR="00742A11" w:rsidRDefault="00742A11" w:rsidP="00F32552">
      <w:pPr>
        <w:rPr>
          <w:rFonts w:cstheme="minorHAnsi"/>
        </w:rPr>
      </w:pPr>
    </w:p>
    <w:p w14:paraId="494ABA39" w14:textId="0BDB2C8E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And they compared people that were receiving the meals,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people who were medically similar had the same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medical profile, so they were also very ill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that weren't receiving the meals, and what they found was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that </w:t>
      </w:r>
      <w:r w:rsidR="00742A11" w:rsidRPr="00F32552">
        <w:rPr>
          <w:rFonts w:cstheme="minorHAnsi"/>
        </w:rPr>
        <w:t>hospitalizations</w:t>
      </w:r>
      <w:r w:rsidRPr="00F32552">
        <w:rPr>
          <w:rFonts w:cstheme="minorHAnsi"/>
        </w:rPr>
        <w:t xml:space="preserve"> decreased by half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for the population that was receiving the intervention,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that when those patients were hospitalized,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the length of the hospitalizations were shorter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by about 37%.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They were more likely than the comparison group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to be able to return to their homes rather than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going to another acute long-term care facility.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lastRenderedPageBreak/>
        <w:t xml:space="preserve">And </w:t>
      </w:r>
      <w:r w:rsidR="00742A11" w:rsidRPr="00F32552">
        <w:rPr>
          <w:rFonts w:cstheme="minorHAnsi"/>
        </w:rPr>
        <w:t>so,</w:t>
      </w:r>
      <w:r w:rsidRPr="00F32552">
        <w:rPr>
          <w:rFonts w:cstheme="minorHAnsi"/>
        </w:rPr>
        <w:t xml:space="preserve"> there were savings on that end as well,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especially if they're challenged by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not being able to travel to the source of healthy food.</w:t>
      </w:r>
    </w:p>
    <w:p w14:paraId="552C6A3A" w14:textId="77777777" w:rsidR="00F32552" w:rsidRPr="00F32552" w:rsidRDefault="00F32552" w:rsidP="00F32552">
      <w:pPr>
        <w:rPr>
          <w:rFonts w:cstheme="minorHAnsi"/>
        </w:rPr>
      </w:pPr>
    </w:p>
    <w:p w14:paraId="72F13404" w14:textId="494D69B3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Never has healthy food been so available,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yet so unattainable for many seniors in Tennessee.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National reports consistently show this state is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among the worst when it comes to percentage of adults</w:t>
      </w:r>
      <w:r w:rsidR="00742A11">
        <w:rPr>
          <w:rFonts w:cstheme="minorHAnsi"/>
        </w:rPr>
        <w:t xml:space="preserve"> </w:t>
      </w:r>
      <w:r w:rsidR="00742A11" w:rsidRPr="00F32552">
        <w:rPr>
          <w:rFonts w:cstheme="minorHAnsi"/>
        </w:rPr>
        <w:t>aged</w:t>
      </w:r>
      <w:r w:rsidRPr="00F32552">
        <w:rPr>
          <w:rFonts w:cstheme="minorHAnsi"/>
        </w:rPr>
        <w:t xml:space="preserve"> 60 and older who face the threat of hunger,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what is known as food insecurity.</w:t>
      </w:r>
    </w:p>
    <w:p w14:paraId="2A6568C1" w14:textId="77777777" w:rsidR="00F32552" w:rsidRPr="00F32552" w:rsidRDefault="00F32552" w:rsidP="00F32552">
      <w:pPr>
        <w:rPr>
          <w:rFonts w:cstheme="minorHAnsi"/>
        </w:rPr>
      </w:pPr>
    </w:p>
    <w:p w14:paraId="1BF49712" w14:textId="4D7F7241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Food insecurity is not simply hunger.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Food insecurity is </w:t>
      </w:r>
      <w:proofErr w:type="gramStart"/>
      <w:r w:rsidRPr="00F32552">
        <w:rPr>
          <w:rFonts w:cstheme="minorHAnsi"/>
        </w:rPr>
        <w:t>actually the</w:t>
      </w:r>
      <w:proofErr w:type="gramEnd"/>
      <w:r w:rsidRPr="00F32552">
        <w:rPr>
          <w:rFonts w:cstheme="minorHAnsi"/>
        </w:rPr>
        <w:t xml:space="preserve"> thoughts and the feelings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of not knowing where your next meal is going to come from,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not knowing how you're going to get to that next meal,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which can be very overwhelming.</w:t>
      </w:r>
    </w:p>
    <w:p w14:paraId="11544C08" w14:textId="77777777" w:rsidR="00F32552" w:rsidRPr="00F32552" w:rsidRDefault="00F32552" w:rsidP="00F32552">
      <w:pPr>
        <w:rPr>
          <w:rFonts w:cstheme="minorHAnsi"/>
        </w:rPr>
      </w:pPr>
    </w:p>
    <w:p w14:paraId="378B2DB8" w14:textId="13C0B903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The Nutrition program of the Tennessee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to make sure older residents receive at least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one </w:t>
      </w:r>
      <w:r w:rsidR="00742A11" w:rsidRPr="00F32552">
        <w:rPr>
          <w:rFonts w:cstheme="minorHAnsi"/>
        </w:rPr>
        <w:t>nutritionally balanced</w:t>
      </w:r>
      <w:r w:rsidRPr="00F32552">
        <w:rPr>
          <w:rFonts w:cstheme="minorHAnsi"/>
        </w:rPr>
        <w:t xml:space="preserve"> hot meal each day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for at least five days a week.</w:t>
      </w:r>
    </w:p>
    <w:p w14:paraId="7165B4E5" w14:textId="77777777" w:rsidR="00F32552" w:rsidRPr="00F32552" w:rsidRDefault="00F32552" w:rsidP="00F32552">
      <w:pPr>
        <w:rPr>
          <w:rFonts w:cstheme="minorHAnsi"/>
        </w:rPr>
      </w:pPr>
    </w:p>
    <w:p w14:paraId="50176257" w14:textId="31CE9D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[Lacy] We wanted to know what the specific barriers were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for our older adults in Tennessee.</w:t>
      </w:r>
    </w:p>
    <w:p w14:paraId="2C247CD9" w14:textId="77777777" w:rsidR="00F32552" w:rsidRPr="00F32552" w:rsidRDefault="00F32552" w:rsidP="00F32552">
      <w:pPr>
        <w:rPr>
          <w:rFonts w:cstheme="minorHAnsi"/>
        </w:rPr>
      </w:pPr>
    </w:p>
    <w:p w14:paraId="14FEDE48" w14:textId="77777777" w:rsidR="00742A11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To get that information, the department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launched a statewide study on food access among residents</w:t>
      </w:r>
      <w:r w:rsidR="00742A11">
        <w:rPr>
          <w:rFonts w:cstheme="minorHAnsi"/>
        </w:rPr>
        <w:t xml:space="preserve"> </w:t>
      </w:r>
      <w:r w:rsidR="00742A11" w:rsidRPr="00F32552">
        <w:rPr>
          <w:rFonts w:cstheme="minorHAnsi"/>
        </w:rPr>
        <w:t>aged</w:t>
      </w:r>
      <w:r w:rsidRPr="00F32552">
        <w:rPr>
          <w:rFonts w:cstheme="minorHAnsi"/>
        </w:rPr>
        <w:t xml:space="preserve"> 60 and older with household incomes of $35,000 or less.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The findings were stunning even to the researchers.</w:t>
      </w:r>
      <w:r w:rsidR="00742A11">
        <w:rPr>
          <w:rFonts w:cstheme="minorHAnsi"/>
        </w:rPr>
        <w:t xml:space="preserve"> </w:t>
      </w:r>
    </w:p>
    <w:p w14:paraId="378B6C08" w14:textId="77777777" w:rsidR="00742A11" w:rsidRDefault="00742A11" w:rsidP="00F32552">
      <w:pPr>
        <w:rPr>
          <w:rFonts w:cstheme="minorHAnsi"/>
        </w:rPr>
      </w:pPr>
    </w:p>
    <w:p w14:paraId="4B2E3DC4" w14:textId="5289D853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About 30% of them are either marginally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or very low access to food.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And </w:t>
      </w:r>
      <w:proofErr w:type="gramStart"/>
      <w:r w:rsidRPr="00F32552">
        <w:rPr>
          <w:rFonts w:cstheme="minorHAnsi"/>
        </w:rPr>
        <w:t>so</w:t>
      </w:r>
      <w:proofErr w:type="gramEnd"/>
      <w:r w:rsidRPr="00F32552">
        <w:rPr>
          <w:rFonts w:cstheme="minorHAnsi"/>
        </w:rPr>
        <w:t xml:space="preserve"> I think we can say there is a considerable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vulnerability among this age group.</w:t>
      </w:r>
    </w:p>
    <w:p w14:paraId="48047872" w14:textId="77777777" w:rsidR="00F32552" w:rsidRPr="00F32552" w:rsidRDefault="00F32552" w:rsidP="00F32552">
      <w:pPr>
        <w:rPr>
          <w:rFonts w:cstheme="minorHAnsi"/>
        </w:rPr>
      </w:pPr>
    </w:p>
    <w:p w14:paraId="3F54F237" w14:textId="767CBE98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- [Narrator] Dr. Ron </w:t>
      </w:r>
      <w:proofErr w:type="spellStart"/>
      <w:r w:rsidRPr="00F32552">
        <w:rPr>
          <w:rFonts w:cstheme="minorHAnsi"/>
        </w:rPr>
        <w:t>Aday</w:t>
      </w:r>
      <w:proofErr w:type="spellEnd"/>
      <w:r w:rsidRPr="00F32552">
        <w:rPr>
          <w:rFonts w:cstheme="minorHAnsi"/>
        </w:rPr>
        <w:t xml:space="preserve"> is a gerontology professor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former director of the Aging Studies program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at Middle Tennessee State University.</w:t>
      </w:r>
    </w:p>
    <w:p w14:paraId="38DCF981" w14:textId="77777777" w:rsidR="00F32552" w:rsidRPr="00F32552" w:rsidRDefault="00F32552" w:rsidP="00F32552">
      <w:pPr>
        <w:rPr>
          <w:rFonts w:cstheme="minorHAnsi"/>
        </w:rPr>
      </w:pPr>
    </w:p>
    <w:p w14:paraId="79EBEB0F" w14:textId="2884DA11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As we discovered, people have access to food.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They may have food in their cabinets,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but they may not be able to prepare it.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They may have money, but they may not be able to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get to the grocery store, or walk around the grocery store,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or have transportation.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So</w:t>
      </w:r>
      <w:r w:rsidR="00742A11">
        <w:rPr>
          <w:rFonts w:cstheme="minorHAnsi"/>
        </w:rPr>
        <w:t>,</w:t>
      </w:r>
      <w:r w:rsidRPr="00F32552">
        <w:rPr>
          <w:rFonts w:cstheme="minorHAnsi"/>
        </w:rPr>
        <w:t xml:space="preserve"> it's very complicated in terms of narrowing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those factors down.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Some people may have several factors that they're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dealing </w:t>
      </w:r>
      <w:r w:rsidR="00341DE2" w:rsidRPr="00F32552">
        <w:rPr>
          <w:rFonts w:cstheme="minorHAnsi"/>
        </w:rPr>
        <w:t>with,</w:t>
      </w:r>
      <w:r w:rsidRPr="00F32552">
        <w:rPr>
          <w:rFonts w:cstheme="minorHAnsi"/>
        </w:rPr>
        <w:t xml:space="preserve"> and other people may have one or two.</w:t>
      </w:r>
    </w:p>
    <w:p w14:paraId="6AA58FE3" w14:textId="77777777" w:rsidR="00F32552" w:rsidRPr="00F32552" w:rsidRDefault="00F32552" w:rsidP="00F32552">
      <w:pPr>
        <w:rPr>
          <w:rFonts w:cstheme="minorHAnsi"/>
        </w:rPr>
      </w:pPr>
    </w:p>
    <w:p w14:paraId="03CB92E9" w14:textId="0F4562BC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The study found that among older Tennesseans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who are food insecure, 22% didn't eat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because they didn't want to eat alone;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47% couldn't get food due to health;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39% teeth or mouth problems that made it hard to eat;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63% had to choose between medicine or food;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58% had to choose between utilities or food.</w:t>
      </w:r>
    </w:p>
    <w:p w14:paraId="1C2BFE2F" w14:textId="77777777" w:rsidR="00F32552" w:rsidRPr="00F32552" w:rsidRDefault="00F32552" w:rsidP="00F32552">
      <w:pPr>
        <w:rPr>
          <w:rFonts w:cstheme="minorHAnsi"/>
        </w:rPr>
      </w:pPr>
    </w:p>
    <w:p w14:paraId="6E406055" w14:textId="1AAE5C1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More revealing were the personal interviews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conducted confidentially with more than 400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seniors across the state.</w:t>
      </w:r>
    </w:p>
    <w:p w14:paraId="2DB91F2D" w14:textId="77777777" w:rsidR="00742A11" w:rsidRDefault="00742A11" w:rsidP="00F32552">
      <w:pPr>
        <w:rPr>
          <w:rFonts w:cstheme="minorHAnsi"/>
        </w:rPr>
      </w:pPr>
    </w:p>
    <w:p w14:paraId="4A2D6CD8" w14:textId="161DF77C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You see something that looks so good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other people are snatching it up,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but it's too expensive, you know? And I can't.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you run out of bread, coffee,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sugar, and you just don't </w:t>
      </w:r>
      <w:r w:rsidRPr="00F32552">
        <w:rPr>
          <w:rFonts w:cstheme="minorHAnsi"/>
        </w:rPr>
        <w:lastRenderedPageBreak/>
        <w:t>have the money to get it</w:t>
      </w:r>
      <w:r w:rsidR="00742A11">
        <w:rPr>
          <w:rFonts w:cstheme="minorHAnsi"/>
        </w:rPr>
        <w:t xml:space="preserve">. </w:t>
      </w:r>
      <w:r w:rsidRPr="00F32552">
        <w:rPr>
          <w:rFonts w:cstheme="minorHAnsi"/>
        </w:rPr>
        <w:t>Girl, for years, I would run out of money,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all I would have to eat for, say, seven or eight days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in a row for lunch and dinner would be pinto beans--</w:t>
      </w:r>
    </w:p>
    <w:p w14:paraId="4BB5688B" w14:textId="77777777" w:rsidR="00F32552" w:rsidRPr="00F32552" w:rsidRDefault="00F32552" w:rsidP="00F32552">
      <w:pPr>
        <w:rPr>
          <w:rFonts w:cstheme="minorHAnsi"/>
        </w:rPr>
      </w:pPr>
    </w:p>
    <w:p w14:paraId="6BC07DB3" w14:textId="079AC79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Back in '04 when my wife passed away,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 would go a day without eating,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I had plenty of food in the house.</w:t>
      </w:r>
    </w:p>
    <w:p w14:paraId="52A325C0" w14:textId="77777777" w:rsidR="00F32552" w:rsidRPr="00F32552" w:rsidRDefault="00F32552" w:rsidP="00F32552">
      <w:pPr>
        <w:rPr>
          <w:rFonts w:cstheme="minorHAnsi"/>
        </w:rPr>
      </w:pPr>
    </w:p>
    <w:p w14:paraId="16206E79" w14:textId="69232376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We were kind of surprised, I think, in terms of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looking at that, by both the psychological issues as well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as sometimes the social issues of just the lack of desire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or motivation really to eat healthy food choices.</w:t>
      </w:r>
    </w:p>
    <w:p w14:paraId="753ACF1A" w14:textId="77777777" w:rsidR="00F32552" w:rsidRPr="00F32552" w:rsidRDefault="00F32552" w:rsidP="00F32552">
      <w:pPr>
        <w:rPr>
          <w:rFonts w:cstheme="minorHAnsi"/>
        </w:rPr>
      </w:pPr>
    </w:p>
    <w:p w14:paraId="48115205" w14:textId="23247202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At senior centers like this one in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Fayetteville, Tennessee, lunch time is more than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 social outing.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It can be key to nutritional health.</w:t>
      </w:r>
    </w:p>
    <w:p w14:paraId="5B845C63" w14:textId="77777777" w:rsidR="00F32552" w:rsidRPr="00F32552" w:rsidRDefault="00F32552" w:rsidP="00F32552">
      <w:pPr>
        <w:rPr>
          <w:rFonts w:cstheme="minorHAnsi"/>
        </w:rPr>
      </w:pPr>
    </w:p>
    <w:p w14:paraId="7FD9223E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[Woman] They're all the same, Mr. Hues.</w:t>
      </w:r>
    </w:p>
    <w:p w14:paraId="4803B463" w14:textId="77777777" w:rsidR="00F32552" w:rsidRPr="00F32552" w:rsidRDefault="00F32552" w:rsidP="00F32552">
      <w:pPr>
        <w:rPr>
          <w:rFonts w:cstheme="minorHAnsi"/>
        </w:rPr>
      </w:pPr>
    </w:p>
    <w:p w14:paraId="512C0A36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All the same? Okay. All the same.</w:t>
      </w:r>
    </w:p>
    <w:p w14:paraId="2190A810" w14:textId="77777777" w:rsidR="00F32552" w:rsidRPr="00F32552" w:rsidRDefault="00F32552" w:rsidP="00F32552">
      <w:pPr>
        <w:rPr>
          <w:rFonts w:cstheme="minorHAnsi"/>
        </w:rPr>
      </w:pPr>
    </w:p>
    <w:p w14:paraId="5361AED0" w14:textId="4CC6F1A8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If this person didn't have this hot meal,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they would probably live on snacks or cereal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or something very, you know, maybe at times healthy,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but for the most part not.</w:t>
      </w:r>
    </w:p>
    <w:p w14:paraId="657C309C" w14:textId="77777777" w:rsidR="00F32552" w:rsidRPr="00F32552" w:rsidRDefault="00F32552" w:rsidP="00F32552">
      <w:pPr>
        <w:rPr>
          <w:rFonts w:cstheme="minorHAnsi"/>
        </w:rPr>
      </w:pPr>
    </w:p>
    <w:p w14:paraId="7D2490ED" w14:textId="22DFEC4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And how that can help not just their own personal nutrition,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but keeping them out of the hospital,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keeping them in their homes,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it just goes so much further than the hot meal.</w:t>
      </w:r>
    </w:p>
    <w:p w14:paraId="7ED8C550" w14:textId="77777777" w:rsidR="00F32552" w:rsidRPr="00F32552" w:rsidRDefault="00F32552" w:rsidP="00F32552">
      <w:pPr>
        <w:rPr>
          <w:rFonts w:cstheme="minorHAnsi"/>
        </w:rPr>
      </w:pPr>
    </w:p>
    <w:p w14:paraId="45F9452A" w14:textId="235E7E9D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This center is funded by the state nutrition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program as a congregant meal site for seniors.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If they're over 60, they show up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can eat for free or offer a donation.</w:t>
      </w:r>
    </w:p>
    <w:p w14:paraId="06DF265E" w14:textId="77777777" w:rsidR="00F32552" w:rsidRPr="00F32552" w:rsidRDefault="00F32552" w:rsidP="00F32552">
      <w:pPr>
        <w:rPr>
          <w:rFonts w:cstheme="minorHAnsi"/>
        </w:rPr>
      </w:pPr>
    </w:p>
    <w:p w14:paraId="39CF89EA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[Woman] Appreciate that.</w:t>
      </w:r>
    </w:p>
    <w:p w14:paraId="69EA9E76" w14:textId="77777777" w:rsidR="00F32552" w:rsidRPr="00F32552" w:rsidRDefault="00F32552" w:rsidP="00F32552">
      <w:pPr>
        <w:rPr>
          <w:rFonts w:cstheme="minorHAnsi"/>
        </w:rPr>
      </w:pPr>
    </w:p>
    <w:p w14:paraId="46957A9B" w14:textId="3A02F5D4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Many seniors face barriers in getting to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the meal sites, especially in rural areas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like Lincoln County.</w:t>
      </w:r>
    </w:p>
    <w:p w14:paraId="6F8D609A" w14:textId="77777777" w:rsidR="00F32552" w:rsidRPr="00F32552" w:rsidRDefault="00F32552" w:rsidP="00F32552">
      <w:pPr>
        <w:rPr>
          <w:rFonts w:cstheme="minorHAnsi"/>
        </w:rPr>
      </w:pPr>
    </w:p>
    <w:p w14:paraId="1DBFDB0D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(knocking) Ms. Harris I have your lunch.</w:t>
      </w:r>
    </w:p>
    <w:p w14:paraId="644332CC" w14:textId="77777777" w:rsidR="00F32552" w:rsidRPr="00F32552" w:rsidRDefault="00F32552" w:rsidP="00F32552">
      <w:pPr>
        <w:rPr>
          <w:rFonts w:cstheme="minorHAnsi"/>
        </w:rPr>
      </w:pPr>
    </w:p>
    <w:p w14:paraId="6DA9513D" w14:textId="016229EC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Home-delivered meals through this same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state-funded program is one solution,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but participants must meet medical and income criteria,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there is a long waiting list throughout the state.</w:t>
      </w:r>
    </w:p>
    <w:p w14:paraId="139E762B" w14:textId="77777777" w:rsidR="00F32552" w:rsidRPr="00F32552" w:rsidRDefault="00F32552" w:rsidP="00F32552">
      <w:pPr>
        <w:rPr>
          <w:rFonts w:cstheme="minorHAnsi"/>
        </w:rPr>
      </w:pPr>
    </w:p>
    <w:p w14:paraId="2110FBC1" w14:textId="466B7812" w:rsid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I've already delivered </w:t>
      </w:r>
      <w:r w:rsidR="00742A11" w:rsidRPr="00F32552">
        <w:rPr>
          <w:rFonts w:cstheme="minorHAnsi"/>
        </w:rPr>
        <w:t>six,</w:t>
      </w:r>
      <w:r w:rsidRPr="00F32552">
        <w:rPr>
          <w:rFonts w:cstheme="minorHAnsi"/>
        </w:rPr>
        <w:t xml:space="preserve"> so I've got about eight more.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 like to meet the people, be nice to '</w:t>
      </w:r>
      <w:proofErr w:type="spellStart"/>
      <w:r w:rsidRPr="00F32552">
        <w:rPr>
          <w:rFonts w:cstheme="minorHAnsi"/>
        </w:rPr>
        <w:t>em</w:t>
      </w:r>
      <w:proofErr w:type="spellEnd"/>
      <w:r w:rsidRPr="00F32552">
        <w:rPr>
          <w:rFonts w:cstheme="minorHAnsi"/>
        </w:rPr>
        <w:t>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I'm the only person they see sometimes.</w:t>
      </w:r>
      <w:r w:rsidR="00742A11">
        <w:rPr>
          <w:rFonts w:cstheme="minorHAnsi"/>
        </w:rPr>
        <w:t xml:space="preserve"> </w:t>
      </w:r>
      <w:r w:rsidR="00742A11" w:rsidRPr="00F32552">
        <w:rPr>
          <w:rFonts w:cstheme="minorHAnsi"/>
        </w:rPr>
        <w:t>So,</w:t>
      </w:r>
      <w:r w:rsidRPr="00F32552">
        <w:rPr>
          <w:rFonts w:cstheme="minorHAnsi"/>
        </w:rPr>
        <w:t xml:space="preserve"> I just love doing it.</w:t>
      </w:r>
    </w:p>
    <w:p w14:paraId="23EA30BE" w14:textId="77777777" w:rsidR="00742A11" w:rsidRPr="00F32552" w:rsidRDefault="00742A11" w:rsidP="00F32552">
      <w:pPr>
        <w:rPr>
          <w:rFonts w:cstheme="minorHAnsi"/>
        </w:rPr>
      </w:pPr>
    </w:p>
    <w:p w14:paraId="3C0BC834" w14:textId="77777777" w:rsidR="00742A11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It's true that we often think of different types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or forms of malnutrition occurring in the oldest old,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in people who are in their late 70s, in their 80s,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in their 90s.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But what's </w:t>
      </w:r>
      <w:proofErr w:type="gramStart"/>
      <w:r w:rsidRPr="00F32552">
        <w:rPr>
          <w:rFonts w:cstheme="minorHAnsi"/>
        </w:rPr>
        <w:t>really interesting</w:t>
      </w:r>
      <w:proofErr w:type="gramEnd"/>
      <w:r w:rsidRPr="00F32552">
        <w:rPr>
          <w:rFonts w:cstheme="minorHAnsi"/>
        </w:rPr>
        <w:t xml:space="preserve"> in today's hospital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patients, we found that 40% to 50% of our hospital patients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had </w:t>
      </w:r>
      <w:r w:rsidRPr="00F32552">
        <w:rPr>
          <w:rFonts w:cstheme="minorHAnsi"/>
        </w:rPr>
        <w:lastRenderedPageBreak/>
        <w:t>sarcopenic obesity.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Sarcopenia really has two key components.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One is the loss of the muscle mass,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the other is the loss of the physical strength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from having less muscle mass.</w:t>
      </w:r>
    </w:p>
    <w:p w14:paraId="121F1127" w14:textId="77777777" w:rsidR="00742A11" w:rsidRDefault="00742A11" w:rsidP="00F32552">
      <w:pPr>
        <w:rPr>
          <w:rFonts w:cstheme="minorHAnsi"/>
        </w:rPr>
      </w:pPr>
    </w:p>
    <w:p w14:paraId="2F797BE2" w14:textId="3ACB6F8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We are in the middle of an aging boom.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Our older adult population is living longer,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and more and more of them do have overweight and obesity.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And </w:t>
      </w:r>
      <w:r w:rsidR="00742A11" w:rsidRPr="00F32552">
        <w:rPr>
          <w:rFonts w:cstheme="minorHAnsi"/>
        </w:rPr>
        <w:t>so,</w:t>
      </w:r>
      <w:r w:rsidRPr="00F32552">
        <w:rPr>
          <w:rFonts w:cstheme="minorHAnsi"/>
        </w:rPr>
        <w:t xml:space="preserve"> we have a wider prevalence of illness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related to malnutrition and injury related to malnutrition.</w:t>
      </w:r>
    </w:p>
    <w:p w14:paraId="62925016" w14:textId="77777777" w:rsidR="00F32552" w:rsidRPr="00F32552" w:rsidRDefault="00F32552" w:rsidP="00F32552">
      <w:pPr>
        <w:rPr>
          <w:rFonts w:cstheme="minorHAnsi"/>
        </w:rPr>
      </w:pPr>
    </w:p>
    <w:p w14:paraId="165C5643" w14:textId="4812B88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The paradox of obesity and malnutrition in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aging has prompted medical experts to revise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how obesity is determined.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Basically, the most common measurement used</w:t>
      </w:r>
      <w:r w:rsidR="00742A11">
        <w:rPr>
          <w:rFonts w:cstheme="minorHAnsi"/>
        </w:rPr>
        <w:t xml:space="preserve"> </w:t>
      </w:r>
      <w:r w:rsidRPr="00F32552">
        <w:rPr>
          <w:rFonts w:cstheme="minorHAnsi"/>
        </w:rPr>
        <w:t>is called the Body Mass Index.</w:t>
      </w:r>
    </w:p>
    <w:p w14:paraId="6F65FC1D" w14:textId="77777777" w:rsidR="00F32552" w:rsidRPr="00F32552" w:rsidRDefault="00F32552" w:rsidP="00F32552">
      <w:pPr>
        <w:rPr>
          <w:rFonts w:cstheme="minorHAnsi"/>
        </w:rPr>
      </w:pPr>
    </w:p>
    <w:p w14:paraId="148E8E0F" w14:textId="26E95D3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The Body Mass Index is a formula that </w:t>
      </w:r>
      <w:proofErr w:type="gramStart"/>
      <w:r w:rsidRPr="00F32552">
        <w:rPr>
          <w:rFonts w:cstheme="minorHAnsi"/>
        </w:rPr>
        <w:t>takes into account</w:t>
      </w:r>
      <w:proofErr w:type="gramEnd"/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height and weight and gives us a number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that can classify us whether we're normal weight,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underweight, overweight, obese, et cetera.</w:t>
      </w:r>
    </w:p>
    <w:p w14:paraId="3BEC925E" w14:textId="77777777" w:rsidR="00F32552" w:rsidRPr="00F32552" w:rsidRDefault="00F32552" w:rsidP="00F32552">
      <w:pPr>
        <w:rPr>
          <w:rFonts w:cstheme="minorHAnsi"/>
        </w:rPr>
      </w:pPr>
    </w:p>
    <w:p w14:paraId="30FC2DE0" w14:textId="4A033AB8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It doesn't </w:t>
      </w:r>
      <w:proofErr w:type="gramStart"/>
      <w:r w:rsidRPr="00F32552">
        <w:rPr>
          <w:rFonts w:cstheme="minorHAnsi"/>
        </w:rPr>
        <w:t>take into account</w:t>
      </w:r>
      <w:proofErr w:type="gramEnd"/>
      <w:r w:rsidRPr="00F32552">
        <w:rPr>
          <w:rFonts w:cstheme="minorHAnsi"/>
        </w:rPr>
        <w:t xml:space="preserve"> body composition.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So</w:t>
      </w:r>
      <w:r w:rsidR="00575BBC">
        <w:rPr>
          <w:rFonts w:cstheme="minorHAnsi"/>
        </w:rPr>
        <w:t>,</w:t>
      </w:r>
      <w:r w:rsidRPr="00F32552">
        <w:rPr>
          <w:rFonts w:cstheme="minorHAnsi"/>
        </w:rPr>
        <w:t xml:space="preserve"> we don't know if that weight is muscle mass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or if that weight is fat tissue.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We know that as we age, we have a natural tendency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to lose muscle mass and gain fat tissue.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We found that it's very important to also determine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the location of the fat.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When fat </w:t>
      </w:r>
      <w:proofErr w:type="gramStart"/>
      <w:r w:rsidRPr="00F32552">
        <w:rPr>
          <w:rFonts w:cstheme="minorHAnsi"/>
        </w:rPr>
        <w:t>is located in</w:t>
      </w:r>
      <w:proofErr w:type="gramEnd"/>
      <w:r w:rsidRPr="00F32552">
        <w:rPr>
          <w:rFonts w:cstheme="minorHAnsi"/>
        </w:rPr>
        <w:t xml:space="preserve"> the abdominal cavity,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it's called the visceral adiposity,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it tends to be more harmful.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So</w:t>
      </w:r>
      <w:r w:rsidR="00575BBC">
        <w:rPr>
          <w:rFonts w:cstheme="minorHAnsi"/>
        </w:rPr>
        <w:t>,</w:t>
      </w:r>
      <w:r w:rsidRPr="00F32552">
        <w:rPr>
          <w:rFonts w:cstheme="minorHAnsi"/>
        </w:rPr>
        <w:t xml:space="preserve"> measuring waist circumference, and there are criteria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saying what the waist circumference should be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for men and women.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That, in addition to the BMI, help us determine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if somebody's at a healthy weight.</w:t>
      </w:r>
    </w:p>
    <w:p w14:paraId="5578C856" w14:textId="77777777" w:rsidR="00F32552" w:rsidRPr="00F32552" w:rsidRDefault="00F32552" w:rsidP="00F32552">
      <w:pPr>
        <w:rPr>
          <w:rFonts w:cstheme="minorHAnsi"/>
        </w:rPr>
      </w:pPr>
    </w:p>
    <w:p w14:paraId="109C5FC8" w14:textId="03E009AB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- [Liza </w:t>
      </w:r>
      <w:proofErr w:type="spellStart"/>
      <w:r w:rsidRPr="00F32552">
        <w:rPr>
          <w:rFonts w:cstheme="minorHAnsi"/>
        </w:rPr>
        <w:t>Gundell</w:t>
      </w:r>
      <w:proofErr w:type="spellEnd"/>
      <w:r w:rsidRPr="00F32552">
        <w:rPr>
          <w:rFonts w:cstheme="minorHAnsi"/>
        </w:rPr>
        <w:t xml:space="preserve">] I was a </w:t>
      </w:r>
      <w:proofErr w:type="gramStart"/>
      <w:r w:rsidRPr="00F32552">
        <w:rPr>
          <w:rFonts w:cstheme="minorHAnsi"/>
        </w:rPr>
        <w:t>really healthy</w:t>
      </w:r>
      <w:proofErr w:type="gramEnd"/>
      <w:r w:rsidRPr="00F32552">
        <w:rPr>
          <w:rFonts w:cstheme="minorHAnsi"/>
        </w:rPr>
        <w:t xml:space="preserve"> fat person. I was.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Other than the falls and the injuries I've had,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 don't have a whole lot of medical conditions.</w:t>
      </w:r>
    </w:p>
    <w:p w14:paraId="5A132A1C" w14:textId="77777777" w:rsidR="00F32552" w:rsidRPr="00F32552" w:rsidRDefault="00F32552" w:rsidP="00F32552">
      <w:pPr>
        <w:rPr>
          <w:rFonts w:cstheme="minorHAnsi"/>
        </w:rPr>
      </w:pPr>
    </w:p>
    <w:p w14:paraId="1CEAE44C" w14:textId="19C9BF1C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- [Narrator] Liza </w:t>
      </w:r>
      <w:proofErr w:type="spellStart"/>
      <w:r w:rsidRPr="00F32552">
        <w:rPr>
          <w:rFonts w:cstheme="minorHAnsi"/>
        </w:rPr>
        <w:t>Gundell</w:t>
      </w:r>
      <w:proofErr w:type="spellEnd"/>
      <w:r w:rsidRPr="00F32552">
        <w:rPr>
          <w:rFonts w:cstheme="minorHAnsi"/>
        </w:rPr>
        <w:t xml:space="preserve"> could barely walk and was headed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for knee-replacement surgery at age 53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maybe changing her diet would improve her joint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deterioration and pain?</w:t>
      </w:r>
    </w:p>
    <w:p w14:paraId="7A450442" w14:textId="77777777" w:rsidR="00F32552" w:rsidRPr="00F32552" w:rsidRDefault="00F32552" w:rsidP="00F32552">
      <w:pPr>
        <w:rPr>
          <w:rFonts w:cstheme="minorHAnsi"/>
        </w:rPr>
      </w:pPr>
    </w:p>
    <w:p w14:paraId="10CABF5C" w14:textId="77777777" w:rsidR="00575BBC" w:rsidRDefault="00F32552" w:rsidP="00F32552">
      <w:pPr>
        <w:rPr>
          <w:rFonts w:cstheme="minorHAnsi"/>
        </w:rPr>
      </w:pPr>
      <w:r w:rsidRPr="00F32552">
        <w:rPr>
          <w:rFonts w:cstheme="minorHAnsi"/>
        </w:rPr>
        <w:t>Never did my primary care physician, the orthopedist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or the pain management doctor raise the issue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of weight in terms of my health.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 was surprised.</w:t>
      </w:r>
      <w:r w:rsidR="00575BBC">
        <w:rPr>
          <w:rFonts w:cstheme="minorHAnsi"/>
        </w:rPr>
        <w:t xml:space="preserve"> </w:t>
      </w:r>
    </w:p>
    <w:p w14:paraId="40DC7290" w14:textId="77777777" w:rsidR="00575BBC" w:rsidRDefault="00575BBC" w:rsidP="00F32552">
      <w:pPr>
        <w:rPr>
          <w:rFonts w:cstheme="minorHAnsi"/>
        </w:rPr>
      </w:pPr>
    </w:p>
    <w:p w14:paraId="4467E801" w14:textId="4D1BDC3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Hi, Liza, how are you? Good, how are you?</w:t>
      </w:r>
    </w:p>
    <w:p w14:paraId="613C3684" w14:textId="77777777" w:rsidR="00F32552" w:rsidRPr="00F32552" w:rsidRDefault="00F32552" w:rsidP="00F32552">
      <w:pPr>
        <w:rPr>
          <w:rFonts w:cstheme="minorHAnsi"/>
        </w:rPr>
      </w:pPr>
    </w:p>
    <w:p w14:paraId="3D4554C3" w14:textId="45FB14AF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- [Narrator] Liza sought help from Dr. </w:t>
      </w:r>
      <w:proofErr w:type="spellStart"/>
      <w:r w:rsidR="00575BBC" w:rsidRPr="00F32552">
        <w:rPr>
          <w:rFonts w:cstheme="minorHAnsi"/>
        </w:rPr>
        <w:t>Pietryzkowska</w:t>
      </w:r>
      <w:proofErr w:type="spellEnd"/>
      <w:r w:rsidR="00575BBC" w:rsidRPr="00F32552">
        <w:rPr>
          <w:rFonts w:cstheme="minorHAnsi"/>
        </w:rPr>
        <w:t xml:space="preserve"> and</w:t>
      </w:r>
      <w:r w:rsidRPr="00F32552">
        <w:rPr>
          <w:rFonts w:cstheme="minorHAnsi"/>
        </w:rPr>
        <w:t xml:space="preserve"> has since lost 54 pounds.</w:t>
      </w:r>
    </w:p>
    <w:p w14:paraId="27D1A212" w14:textId="77777777" w:rsidR="00F32552" w:rsidRPr="00F32552" w:rsidRDefault="00F32552" w:rsidP="00F32552">
      <w:pPr>
        <w:rPr>
          <w:rFonts w:cstheme="minorHAnsi"/>
        </w:rPr>
      </w:pPr>
    </w:p>
    <w:p w14:paraId="29B6BBD2" w14:textId="71585684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[Dr. Nadia] So basically, with her weight loss,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she put herself in a better place for healthier aging.</w:t>
      </w:r>
    </w:p>
    <w:p w14:paraId="625034D7" w14:textId="77777777" w:rsidR="00F32552" w:rsidRPr="00F32552" w:rsidRDefault="00F32552" w:rsidP="00F32552">
      <w:pPr>
        <w:rPr>
          <w:rFonts w:cstheme="minorHAnsi"/>
        </w:rPr>
      </w:pPr>
    </w:p>
    <w:p w14:paraId="211CA3DB" w14:textId="0B01477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Unless more Baby Boomers follow Liza's example,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the American healthcare system will be unprepared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for the consequences of aging overweight seniors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who are also malnourished</w:t>
      </w:r>
      <w:r w:rsidR="00575BBC">
        <w:rPr>
          <w:rFonts w:cstheme="minorHAnsi"/>
        </w:rPr>
        <w:t xml:space="preserve">. </w:t>
      </w:r>
      <w:r w:rsidRPr="00F32552">
        <w:rPr>
          <w:rFonts w:cstheme="minorHAnsi"/>
        </w:rPr>
        <w:t>It seems that about maybe 20 to 30 years ago,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the rates of obesity started increasing.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So</w:t>
      </w:r>
      <w:r w:rsidR="00575BBC">
        <w:rPr>
          <w:rFonts w:cstheme="minorHAnsi"/>
        </w:rPr>
        <w:t>,</w:t>
      </w:r>
      <w:r w:rsidRPr="00F32552">
        <w:rPr>
          <w:rFonts w:cstheme="minorHAnsi"/>
        </w:rPr>
        <w:t xml:space="preserve"> patients that were young adults at that time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now are in that 50, 60 years old range,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started gaining weight at that time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now might be overweight or obese.</w:t>
      </w:r>
    </w:p>
    <w:p w14:paraId="62C6BFB4" w14:textId="77777777" w:rsidR="00F32552" w:rsidRPr="00F32552" w:rsidRDefault="00F32552" w:rsidP="00F32552">
      <w:pPr>
        <w:rPr>
          <w:rFonts w:cstheme="minorHAnsi"/>
        </w:rPr>
      </w:pPr>
    </w:p>
    <w:p w14:paraId="582C20AC" w14:textId="25EC3D56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We have an aging population that's not healthy,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that's sicker, that cannot take care of itself,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with more disability, with problems with cognition.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So that will have a huge toll, I think,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on just our health system.</w:t>
      </w:r>
    </w:p>
    <w:p w14:paraId="2FEE58C0" w14:textId="77777777" w:rsidR="00F32552" w:rsidRPr="00F32552" w:rsidRDefault="00F32552" w:rsidP="00F32552">
      <w:pPr>
        <w:rPr>
          <w:rFonts w:cstheme="minorHAnsi"/>
        </w:rPr>
      </w:pPr>
    </w:p>
    <w:p w14:paraId="65CF97A9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Mr. Mason? Yeah?</w:t>
      </w:r>
    </w:p>
    <w:p w14:paraId="67FA2D65" w14:textId="77777777" w:rsidR="00F32552" w:rsidRPr="00F32552" w:rsidRDefault="00F32552" w:rsidP="00F32552">
      <w:pPr>
        <w:rPr>
          <w:rFonts w:cstheme="minorHAnsi"/>
        </w:rPr>
      </w:pPr>
    </w:p>
    <w:p w14:paraId="458825C7" w14:textId="7242C05F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When medical providers pay close attention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to the triggers of malnutrition in older patients,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it makes a difference, according to Dr. Silver.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She's on a mission to develop training and tools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to help doctors and nurses intervene earlier and faster.</w:t>
      </w:r>
    </w:p>
    <w:p w14:paraId="131E127F" w14:textId="77777777" w:rsidR="00F32552" w:rsidRPr="00F32552" w:rsidRDefault="00F32552" w:rsidP="00F32552">
      <w:pPr>
        <w:rPr>
          <w:rFonts w:cstheme="minorHAnsi"/>
        </w:rPr>
      </w:pPr>
    </w:p>
    <w:p w14:paraId="7E3D34AB" w14:textId="596D3C2F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We're working with a group of computer engineering faculty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here to develop a mobile phone-based software,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or application, that we hope could be implemented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in healthcare systems that would help providers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make diagnosis for malnutrition.</w:t>
      </w:r>
    </w:p>
    <w:p w14:paraId="0D1A757E" w14:textId="77777777" w:rsidR="00F32552" w:rsidRPr="00F32552" w:rsidRDefault="00F32552" w:rsidP="00F32552">
      <w:pPr>
        <w:rPr>
          <w:rFonts w:cstheme="minorHAnsi"/>
        </w:rPr>
      </w:pPr>
    </w:p>
    <w:p w14:paraId="030881BE" w14:textId="4BC69C8A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Silver hopes that diagnostic tools like the app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will lead providers to ask important questions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that go beyond the doctor's office visit.</w:t>
      </w:r>
    </w:p>
    <w:p w14:paraId="786608AC" w14:textId="77777777" w:rsidR="00F32552" w:rsidRPr="00F32552" w:rsidRDefault="00F32552" w:rsidP="00F32552">
      <w:pPr>
        <w:rPr>
          <w:rFonts w:cstheme="minorHAnsi"/>
        </w:rPr>
      </w:pPr>
    </w:p>
    <w:p w14:paraId="6C0A6CFC" w14:textId="61602CCD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They also need to be asking the questions of,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are you able to fix your meals at home?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Are you able to make it to the grocery store?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Do you need some assistance?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 xml:space="preserve">Because we can't </w:t>
      </w:r>
      <w:proofErr w:type="gramStart"/>
      <w:r w:rsidRPr="00F32552">
        <w:rPr>
          <w:rFonts w:cstheme="minorHAnsi"/>
        </w:rPr>
        <w:t>make the assumption</w:t>
      </w:r>
      <w:proofErr w:type="gramEnd"/>
      <w:r w:rsidRPr="00F32552">
        <w:rPr>
          <w:rFonts w:cstheme="minorHAnsi"/>
        </w:rPr>
        <w:t xml:space="preserve"> that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people are just going to leave the doctor's office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go buy healthy groceries and go home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fix their own meals; it's not as simple as that.</w:t>
      </w:r>
    </w:p>
    <w:p w14:paraId="6703FCE6" w14:textId="77777777" w:rsidR="00F32552" w:rsidRPr="00F32552" w:rsidRDefault="00F32552" w:rsidP="00F32552">
      <w:pPr>
        <w:rPr>
          <w:rFonts w:cstheme="minorHAnsi"/>
        </w:rPr>
      </w:pPr>
    </w:p>
    <w:p w14:paraId="1F09FF6A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N-44?</w:t>
      </w:r>
    </w:p>
    <w:p w14:paraId="5D9842A6" w14:textId="77777777" w:rsidR="00F32552" w:rsidRPr="00F32552" w:rsidRDefault="00F32552" w:rsidP="00F32552">
      <w:pPr>
        <w:rPr>
          <w:rFonts w:cstheme="minorHAnsi"/>
        </w:rPr>
      </w:pPr>
    </w:p>
    <w:p w14:paraId="07D3A2AF" w14:textId="3D9CA1F2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That's one reason food is the real attraction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at many senior centers.</w:t>
      </w:r>
    </w:p>
    <w:p w14:paraId="5D14BF08" w14:textId="77777777" w:rsidR="00F32552" w:rsidRPr="00F32552" w:rsidRDefault="00F32552" w:rsidP="00F32552">
      <w:pPr>
        <w:rPr>
          <w:rFonts w:cstheme="minorHAnsi"/>
        </w:rPr>
      </w:pPr>
    </w:p>
    <w:p w14:paraId="7FF17D3B" w14:textId="77777777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[Bingo Announcer] You got it, get your prize.</w:t>
      </w:r>
    </w:p>
    <w:p w14:paraId="6E5E2CC7" w14:textId="77777777" w:rsidR="00F32552" w:rsidRPr="00F32552" w:rsidRDefault="00F32552" w:rsidP="00F32552">
      <w:pPr>
        <w:rPr>
          <w:rFonts w:cstheme="minorHAnsi"/>
        </w:rPr>
      </w:pPr>
    </w:p>
    <w:p w14:paraId="07FB9E1A" w14:textId="77777777" w:rsidR="00575BBC" w:rsidRDefault="00F32552" w:rsidP="00F32552">
      <w:pPr>
        <w:rPr>
          <w:rFonts w:cstheme="minorHAnsi"/>
        </w:rPr>
      </w:pPr>
      <w:r w:rsidRPr="00F32552">
        <w:rPr>
          <w:rFonts w:cstheme="minorHAnsi"/>
        </w:rPr>
        <w:t xml:space="preserve">- [Narrator] </w:t>
      </w:r>
      <w:r w:rsidR="00575BBC" w:rsidRPr="00F32552">
        <w:rPr>
          <w:rFonts w:cstheme="minorHAnsi"/>
        </w:rPr>
        <w:t>From bingo prizes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to take-home goodies.</w:t>
      </w:r>
      <w:r w:rsidR="00575BBC">
        <w:rPr>
          <w:rFonts w:cstheme="minorHAnsi"/>
        </w:rPr>
        <w:t xml:space="preserve"> </w:t>
      </w:r>
    </w:p>
    <w:p w14:paraId="4F7866DD" w14:textId="77777777" w:rsidR="00575BBC" w:rsidRDefault="00575BBC" w:rsidP="00F32552">
      <w:pPr>
        <w:rPr>
          <w:rFonts w:cstheme="minorHAnsi"/>
        </w:rPr>
      </w:pPr>
    </w:p>
    <w:p w14:paraId="63BCD421" w14:textId="333C4AD6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 eat here ev</w:t>
      </w:r>
      <w:r w:rsidR="00575BBC" w:rsidRPr="00F32552">
        <w:rPr>
          <w:rFonts w:cstheme="minorHAnsi"/>
        </w:rPr>
        <w:t>ery day</w:t>
      </w:r>
      <w:r w:rsidRPr="00F32552">
        <w:rPr>
          <w:rFonts w:cstheme="minorHAnsi"/>
        </w:rPr>
        <w:t>. I love it!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The food, bingo.</w:t>
      </w:r>
    </w:p>
    <w:p w14:paraId="5E22E69B" w14:textId="77777777" w:rsidR="00F32552" w:rsidRPr="00F32552" w:rsidRDefault="00F32552" w:rsidP="00F32552">
      <w:pPr>
        <w:rPr>
          <w:rFonts w:cstheme="minorHAnsi"/>
        </w:rPr>
      </w:pPr>
    </w:p>
    <w:p w14:paraId="1203E9B9" w14:textId="1EC7BA26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- [Narrator] Even for those who have the resources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awareness, eating well and achieving nutritional health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while aging is work.</w:t>
      </w:r>
    </w:p>
    <w:p w14:paraId="3B2A131B" w14:textId="77777777" w:rsidR="00F32552" w:rsidRPr="00F32552" w:rsidRDefault="00F32552" w:rsidP="00F32552">
      <w:pPr>
        <w:rPr>
          <w:rFonts w:cstheme="minorHAnsi"/>
        </w:rPr>
      </w:pPr>
    </w:p>
    <w:p w14:paraId="2082774D" w14:textId="1E82F7D1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 think there's a lot of factors that go into that.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Monetary, the cost of food continues to go up.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Time, we all have good intentions,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but can we put it on table?</w:t>
      </w:r>
    </w:p>
    <w:p w14:paraId="482799A4" w14:textId="77777777" w:rsidR="00F32552" w:rsidRPr="00F32552" w:rsidRDefault="00F32552" w:rsidP="00F32552">
      <w:pPr>
        <w:rPr>
          <w:rFonts w:cstheme="minorHAnsi"/>
        </w:rPr>
      </w:pPr>
    </w:p>
    <w:p w14:paraId="58887C6D" w14:textId="46BB5D09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I'm working at it. It's a work in progress every single day.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Do I have it down? No, not necessarily.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I'm not putting myself up as any kind of,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someone to emulate, but I try.</w:t>
      </w:r>
    </w:p>
    <w:p w14:paraId="071A4B07" w14:textId="77777777" w:rsidR="00F32552" w:rsidRPr="00F32552" w:rsidRDefault="00F32552" w:rsidP="00F32552">
      <w:pPr>
        <w:rPr>
          <w:rFonts w:cstheme="minorHAnsi"/>
        </w:rPr>
      </w:pPr>
    </w:p>
    <w:p w14:paraId="2C2B1D9A" w14:textId="3BAA7EFB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We only live life once,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so I want to make sure that as I'm entering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my sixth decade and my seventh decade,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that I'm able to do that as healthfully as I possibly can.</w:t>
      </w:r>
    </w:p>
    <w:p w14:paraId="0D1B5BD0" w14:textId="77777777" w:rsidR="00F32552" w:rsidRPr="00F32552" w:rsidRDefault="00F32552" w:rsidP="00F32552">
      <w:pPr>
        <w:rPr>
          <w:rFonts w:cstheme="minorHAnsi"/>
        </w:rPr>
      </w:pPr>
    </w:p>
    <w:p w14:paraId="0F1ADCA9" w14:textId="0D2E81F9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I want to be able to enjoy retirement when I get there.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Who wants to be ill or incapacitated at the time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when they're going to be able to do whatever they want?</w:t>
      </w:r>
    </w:p>
    <w:p w14:paraId="14900A7A" w14:textId="77777777" w:rsidR="00F32552" w:rsidRPr="00F32552" w:rsidRDefault="00F32552" w:rsidP="00F32552">
      <w:pPr>
        <w:rPr>
          <w:rFonts w:cstheme="minorHAnsi"/>
        </w:rPr>
      </w:pPr>
    </w:p>
    <w:p w14:paraId="0BF6BCBF" w14:textId="2C871FD5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Americans spend a lot of time and money on food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diet in our quest to be healthy.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Science is now helping us better understand why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and how that changes as we age.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It means re-thinking the role of food and nutrition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in healthcare and what resources and services are most</w:t>
      </w:r>
      <w:r w:rsidR="00575BBC">
        <w:rPr>
          <w:rFonts w:cstheme="minorHAnsi"/>
        </w:rPr>
        <w:t xml:space="preserve"> </w:t>
      </w:r>
      <w:r w:rsidRPr="00F32552">
        <w:rPr>
          <w:rFonts w:cstheme="minorHAnsi"/>
        </w:rPr>
        <w:t>effective in providing good nutrition for healthy aging.</w:t>
      </w:r>
    </w:p>
    <w:p w14:paraId="13B3A383" w14:textId="77777777" w:rsidR="00F32552" w:rsidRPr="00F32552" w:rsidRDefault="00F32552" w:rsidP="00F32552">
      <w:pPr>
        <w:rPr>
          <w:rFonts w:cstheme="minorHAnsi"/>
        </w:rPr>
      </w:pPr>
    </w:p>
    <w:p w14:paraId="679777DD" w14:textId="56DCED05" w:rsidR="00F32552" w:rsidRPr="00F32552" w:rsidRDefault="00F32552" w:rsidP="00F32552">
      <w:pPr>
        <w:rPr>
          <w:rFonts w:cstheme="minorHAnsi"/>
        </w:rPr>
      </w:pPr>
      <w:r w:rsidRPr="00F32552">
        <w:rPr>
          <w:rFonts w:cstheme="minorHAnsi"/>
        </w:rPr>
        <w:t>To learn more about Aging Matters, visit our website</w:t>
      </w:r>
      <w:r w:rsidR="00575BBC">
        <w:rPr>
          <w:rFonts w:cstheme="minorHAnsi"/>
        </w:rPr>
        <w:t>.</w:t>
      </w:r>
    </w:p>
    <w:sectPr w:rsidR="00F32552" w:rsidRPr="00F32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52"/>
    <w:rsid w:val="00014C15"/>
    <w:rsid w:val="00156C91"/>
    <w:rsid w:val="001E5B5E"/>
    <w:rsid w:val="00341DE2"/>
    <w:rsid w:val="00575BBC"/>
    <w:rsid w:val="00742A11"/>
    <w:rsid w:val="00DB7609"/>
    <w:rsid w:val="00F277BC"/>
    <w:rsid w:val="00F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F8AF3"/>
  <w15:chartTrackingRefBased/>
  <w15:docId w15:val="{1EC401BC-F0A9-024B-A763-0A73A43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7</cp:revision>
  <dcterms:created xsi:type="dcterms:W3CDTF">2021-09-16T18:21:00Z</dcterms:created>
  <dcterms:modified xsi:type="dcterms:W3CDTF">2021-09-16T18:49:00Z</dcterms:modified>
</cp:coreProperties>
</file>